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FE4A82" w:rsidRDefault="00825B6C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A82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FE4A82">
        <w:rPr>
          <w:rFonts w:ascii="Times New Roman" w:hAnsi="Times New Roman" w:cs="Times New Roman"/>
          <w:b/>
          <w:sz w:val="24"/>
          <w:szCs w:val="24"/>
        </w:rPr>
        <w:t>J</w:t>
      </w:r>
      <w:r w:rsidRPr="00FE4A82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7D229F">
        <w:rPr>
          <w:rFonts w:ascii="Times New Roman" w:hAnsi="Times New Roman" w:cs="Times New Roman"/>
          <w:b/>
          <w:sz w:val="24"/>
          <w:szCs w:val="24"/>
        </w:rPr>
        <w:t>56</w:t>
      </w:r>
      <w:r w:rsidR="00B42336" w:rsidRPr="00FE4A82">
        <w:rPr>
          <w:rFonts w:ascii="Times New Roman" w:hAnsi="Times New Roman" w:cs="Times New Roman"/>
          <w:b/>
          <w:sz w:val="24"/>
          <w:szCs w:val="24"/>
        </w:rPr>
        <w:t>. SJE</w:t>
      </w:r>
      <w:r w:rsidRPr="00FE4A82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7D229F">
        <w:rPr>
          <w:rFonts w:ascii="Times New Roman" w:hAnsi="Times New Roman" w:cs="Times New Roman"/>
          <w:b/>
          <w:sz w:val="24"/>
          <w:szCs w:val="24"/>
        </w:rPr>
        <w:t>24</w:t>
      </w:r>
      <w:r w:rsidR="007C69C5">
        <w:rPr>
          <w:rFonts w:ascii="Times New Roman" w:hAnsi="Times New Roman" w:cs="Times New Roman"/>
          <w:b/>
          <w:sz w:val="24"/>
          <w:szCs w:val="24"/>
        </w:rPr>
        <w:t>. VELJAČE</w:t>
      </w:r>
      <w:r w:rsidR="00431E1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42336" w:rsidRPr="00FE4A82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E0699" w:rsidRPr="00FE4A82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Pr="00FE4A82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4A82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6E6B8C" w:rsidRPr="006E6B8C" w:rsidRDefault="006E6B8C" w:rsidP="006E6B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229F" w:rsidRPr="007D229F" w:rsidRDefault="007D229F" w:rsidP="007D22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7D229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55. sjednice Školskog odbora</w:t>
      </w:r>
    </w:p>
    <w:p w:rsidR="007D229F" w:rsidRDefault="007D229F" w:rsidP="007D22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7D229F" w:rsidRPr="007D229F" w:rsidRDefault="007D229F" w:rsidP="007D22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7D229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Predstavljanje programa rada za mandatno razdoblje kandidata za ravnatelja Škole</w:t>
      </w:r>
    </w:p>
    <w:p w:rsidR="007D229F" w:rsidRDefault="007D229F" w:rsidP="007D22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7D229F" w:rsidRPr="007D229F" w:rsidRDefault="007D229F" w:rsidP="007D22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7D229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Razmatranje zaključaka o zauzimanju stajališta Učiteljskog vijeća, Vijeća roditelja i Skupa radnika o izboru ravnatelja škole i javno glasovanje za imenovanje ravnatelja, te donošenje Odluke. </w:t>
      </w:r>
    </w:p>
    <w:p w:rsidR="007D229F" w:rsidRPr="007D229F" w:rsidRDefault="007D229F" w:rsidP="007D2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7D229F" w:rsidRPr="007D229F" w:rsidRDefault="007D229F" w:rsidP="007D22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331CDE" w:rsidRPr="00431E1D" w:rsidRDefault="00331CDE" w:rsidP="00431E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161844" w:rsidRPr="00FE4A82" w:rsidRDefault="00161844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0699" w:rsidRPr="00FE4A82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4A82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6E6B8C" w:rsidRPr="00F24F69" w:rsidRDefault="006E6B8C" w:rsidP="006E6B8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4F69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7D229F">
        <w:rPr>
          <w:rFonts w:ascii="Times New Roman" w:hAnsi="Times New Roman" w:cs="Times New Roman"/>
          <w:sz w:val="24"/>
          <w:szCs w:val="24"/>
        </w:rPr>
        <w:t>55</w:t>
      </w:r>
      <w:r w:rsidRPr="00F24F69">
        <w:rPr>
          <w:rFonts w:ascii="Times New Roman" w:hAnsi="Times New Roman" w:cs="Times New Roman"/>
          <w:sz w:val="24"/>
          <w:szCs w:val="24"/>
        </w:rPr>
        <w:t xml:space="preserve">. sjednice je verificiran. </w:t>
      </w:r>
    </w:p>
    <w:p w:rsidR="007D229F" w:rsidRPr="007D229F" w:rsidRDefault="007D229F" w:rsidP="007D229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29F">
        <w:rPr>
          <w:rFonts w:ascii="Times New Roman" w:eastAsia="Calibri" w:hAnsi="Times New Roman" w:cs="Times New Roman"/>
          <w:sz w:val="24"/>
          <w:szCs w:val="24"/>
        </w:rPr>
        <w:t xml:space="preserve">Ad 2.) </w:t>
      </w:r>
      <w:r w:rsidRPr="007D229F">
        <w:rPr>
          <w:rFonts w:ascii="Times New Roman" w:eastAsia="Times New Roman" w:hAnsi="Times New Roman" w:cs="Times New Roman"/>
          <w:color w:val="000000"/>
          <w:sz w:val="24"/>
          <w:szCs w:val="24"/>
        </w:rPr>
        <w:t>Predstavljen je program rada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mandatno razdoblje kandidatkinje</w:t>
      </w:r>
      <w:r w:rsidRPr="007D2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stupku imenovanja ravnateljice</w:t>
      </w:r>
      <w:r w:rsidRPr="007D2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Škole.</w:t>
      </w:r>
    </w:p>
    <w:p w:rsidR="007D229F" w:rsidRPr="007D229F" w:rsidRDefault="007D229F" w:rsidP="007D229F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D229F" w:rsidRPr="007D229F" w:rsidRDefault="007D229F" w:rsidP="007D229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29F">
        <w:rPr>
          <w:rFonts w:ascii="Times New Roman" w:eastAsia="Calibri" w:hAnsi="Times New Roman" w:cs="Times New Roman"/>
          <w:sz w:val="24"/>
          <w:szCs w:val="24"/>
        </w:rPr>
        <w:t xml:space="preserve">Ad 3.)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Školski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odbor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glasa</w:t>
      </w:r>
      <w:proofErr w:type="spellEnd"/>
      <w:r w:rsidRPr="007D22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“ZA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</w:t>
      </w:r>
      <w:r w:rsidRPr="007D22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glas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“SUZDRŽAN”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End"/>
      <w:r w:rsidR="0007318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4 glasa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“PROTIV”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7318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imenovao</w:t>
      </w:r>
      <w:proofErr w:type="spellEnd"/>
      <w:r w:rsidR="0007318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 </w:t>
      </w:r>
      <w:proofErr w:type="spellStart"/>
      <w:r w:rsidR="0007318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Anu</w:t>
      </w:r>
      <w:proofErr w:type="spellEnd"/>
      <w:r w:rsidR="0007318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7318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Mihelčić</w:t>
      </w:r>
      <w:proofErr w:type="spellEnd"/>
      <w:r w:rsidR="0007318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7318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Šamec</w:t>
      </w:r>
      <w:proofErr w:type="spellEnd"/>
      <w:r w:rsidR="0007318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7318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ravnateljicom</w:t>
      </w:r>
      <w:proofErr w:type="spellEnd"/>
      <w:r w:rsidRPr="007D22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D22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Osno</w:t>
      </w:r>
      <w:r w:rsidR="0007318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vne</w:t>
      </w:r>
      <w:proofErr w:type="spellEnd"/>
      <w:r w:rsidR="0007318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7318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Škole</w:t>
      </w:r>
      <w:proofErr w:type="spellEnd"/>
      <w:r w:rsidR="0007318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7318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Brod</w:t>
      </w:r>
      <w:proofErr w:type="spellEnd"/>
      <w:r w:rsidR="0007318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7318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Moravice</w:t>
      </w:r>
      <w:proofErr w:type="spellEnd"/>
      <w:r w:rsidR="0007318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07318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te</w:t>
      </w:r>
      <w:proofErr w:type="spellEnd"/>
      <w:r w:rsidR="0007318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je o </w:t>
      </w:r>
      <w:proofErr w:type="spellStart"/>
      <w:r w:rsidR="0007318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istome</w:t>
      </w:r>
      <w:proofErr w:type="spellEnd"/>
      <w:r w:rsidR="0007318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7318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donio</w:t>
      </w:r>
      <w:proofErr w:type="spellEnd"/>
      <w:r w:rsidR="0007318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7318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Odluku</w:t>
      </w:r>
      <w:proofErr w:type="spellEnd"/>
      <w:r w:rsidR="0007318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FE4A82" w:rsidRPr="00FE4A82" w:rsidRDefault="00FE4A82" w:rsidP="00BC652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CDE" w:rsidRPr="00FE4A82" w:rsidRDefault="00331CDE" w:rsidP="00895F5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7A18" w:rsidRPr="00FE4A82" w:rsidRDefault="00AE7A18" w:rsidP="00AE7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E7A18" w:rsidRPr="00FE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C0967"/>
    <w:multiLevelType w:val="hybridMultilevel"/>
    <w:tmpl w:val="EE2E06AC"/>
    <w:lvl w:ilvl="0" w:tplc="58DC6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99"/>
    <w:rsid w:val="00044C0F"/>
    <w:rsid w:val="0007318E"/>
    <w:rsid w:val="000937B2"/>
    <w:rsid w:val="00161844"/>
    <w:rsid w:val="001D3563"/>
    <w:rsid w:val="002142E6"/>
    <w:rsid w:val="00331CDE"/>
    <w:rsid w:val="00356A60"/>
    <w:rsid w:val="003B2565"/>
    <w:rsid w:val="00402B1D"/>
    <w:rsid w:val="00431E1D"/>
    <w:rsid w:val="006E6B8C"/>
    <w:rsid w:val="007C69C5"/>
    <w:rsid w:val="007D229F"/>
    <w:rsid w:val="00825B6C"/>
    <w:rsid w:val="00895F58"/>
    <w:rsid w:val="008C5DD2"/>
    <w:rsid w:val="009D21E0"/>
    <w:rsid w:val="00A91A30"/>
    <w:rsid w:val="00AE7A18"/>
    <w:rsid w:val="00B42336"/>
    <w:rsid w:val="00BA6A6E"/>
    <w:rsid w:val="00BC652D"/>
    <w:rsid w:val="00CD344D"/>
    <w:rsid w:val="00DE0699"/>
    <w:rsid w:val="00E3129F"/>
    <w:rsid w:val="00E65C1D"/>
    <w:rsid w:val="00EB086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CEF1"/>
  <w15:chartTrackingRefBased/>
  <w15:docId w15:val="{50D97C95-BFDB-4A4E-979D-162C808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16</cp:revision>
  <dcterms:created xsi:type="dcterms:W3CDTF">2020-06-03T10:38:00Z</dcterms:created>
  <dcterms:modified xsi:type="dcterms:W3CDTF">2021-02-25T11:50:00Z</dcterms:modified>
</cp:coreProperties>
</file>